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F6BF7" w14:textId="77777777" w:rsidR="00384E2D" w:rsidRDefault="00384E2D" w:rsidP="00384E2D">
      <w:pPr>
        <w:tabs>
          <w:tab w:val="left" w:pos="10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00113C" w14:textId="77777777" w:rsidR="00EC3E1F" w:rsidRDefault="00384E2D" w:rsidP="00384E2D">
      <w:pPr>
        <w:tabs>
          <w:tab w:val="left" w:pos="10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34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лицах, зачисленных</w:t>
      </w:r>
      <w:r w:rsidR="00EC3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9D9A5B7" w14:textId="22818CB7" w:rsidR="00EC3E1F" w:rsidRDefault="00EC3E1F" w:rsidP="00384E2D">
      <w:pPr>
        <w:tabs>
          <w:tab w:val="left" w:pos="10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3E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ГАОУ ДПО «Институт развития образования Республики Татарстан»</w:t>
      </w:r>
      <w:r w:rsidR="00384E2D" w:rsidRPr="004234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1E05320" w14:textId="7DB703D7" w:rsidR="00EC3E1F" w:rsidRDefault="00384E2D" w:rsidP="00EC3E1F">
      <w:pPr>
        <w:tabs>
          <w:tab w:val="left" w:pos="1072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234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результатам вступительных испытаний </w:t>
      </w:r>
    </w:p>
    <w:p w14:paraId="2DE2A68B" w14:textId="18A81957" w:rsidR="00384E2D" w:rsidRDefault="00384E2D" w:rsidP="00384E2D">
      <w:pPr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Приказ №</w:t>
      </w:r>
      <w:r w:rsidR="001D70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402 от 22.09.2023 г.)</w:t>
      </w:r>
    </w:p>
    <w:p w14:paraId="3697CC2F" w14:textId="77777777" w:rsidR="00384E2D" w:rsidRPr="00384E2D" w:rsidRDefault="00384E2D" w:rsidP="00384E2D">
      <w:pPr>
        <w:spacing w:after="0" w:line="240" w:lineRule="auto"/>
        <w:ind w:left="3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B6E1589" w14:textId="7A52A257" w:rsidR="00384E2D" w:rsidRDefault="00384E2D" w:rsidP="00384E2D">
      <w:pPr>
        <w:spacing w:after="0" w:line="240" w:lineRule="auto"/>
        <w:ind w:left="3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7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Группа научных специальностей</w:t>
      </w:r>
      <w:r w:rsidRPr="001F0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 5.8. Педагогика</w:t>
      </w:r>
      <w:r w:rsidRPr="00AA7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293D22D4" w14:textId="77777777" w:rsidR="00384E2D" w:rsidRDefault="00384E2D" w:rsidP="00384E2D">
      <w:pPr>
        <w:spacing w:after="0" w:line="240" w:lineRule="auto"/>
        <w:ind w:left="3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Научная специальность – 5.8.1. Общая педагогика, история педагогики и образования </w:t>
      </w:r>
    </w:p>
    <w:p w14:paraId="2C197C00" w14:textId="61BC08F9" w:rsidR="00384E2D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Форма обучения – Очная</w:t>
      </w:r>
    </w:p>
    <w:p w14:paraId="05B12807" w14:textId="597FEA1F" w:rsidR="00384E2D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F0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Уровень подготовки </w:t>
      </w:r>
      <w:r w:rsidRPr="00AA7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1F0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A7F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Подготовка научных и научно-педагогических кадров в аспирантуре</w:t>
      </w:r>
    </w:p>
    <w:p w14:paraId="1B458EAA" w14:textId="567EDCB5" w:rsidR="00384E2D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F0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Основание поступления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1F0A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234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договорам об оказании платных образовательных услуг</w:t>
      </w:r>
    </w:p>
    <w:tbl>
      <w:tblPr>
        <w:tblW w:w="28464" w:type="dxa"/>
        <w:tblLayout w:type="fixed"/>
        <w:tblLook w:val="04A0" w:firstRow="1" w:lastRow="0" w:firstColumn="1" w:lastColumn="0" w:noHBand="0" w:noVBand="1"/>
      </w:tblPr>
      <w:tblGrid>
        <w:gridCol w:w="28464"/>
      </w:tblGrid>
      <w:tr w:rsidR="00384E2D" w:rsidRPr="001F0A65" w14:paraId="396DA55E" w14:textId="77777777" w:rsidTr="00AF3D47">
        <w:trPr>
          <w:trHeight w:val="259"/>
        </w:trPr>
        <w:tc>
          <w:tcPr>
            <w:tcW w:w="2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F72A3" w14:textId="7F6F0913" w:rsidR="00384E2D" w:rsidRPr="001F0A65" w:rsidRDefault="00384E2D" w:rsidP="00384E2D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4E2D" w:rsidRPr="001F0A65" w14:paraId="15355FED" w14:textId="77777777" w:rsidTr="00AF3D47">
        <w:trPr>
          <w:trHeight w:val="259"/>
        </w:trPr>
        <w:tc>
          <w:tcPr>
            <w:tcW w:w="2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6DCBEF" w14:textId="15F7ABA1" w:rsidR="00384E2D" w:rsidRPr="001F0A65" w:rsidRDefault="00384E2D" w:rsidP="00384E2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384E2D" w:rsidRPr="001F0A65" w14:paraId="686AB659" w14:textId="77777777" w:rsidTr="00AF3D47">
        <w:trPr>
          <w:trHeight w:val="259"/>
        </w:trPr>
        <w:tc>
          <w:tcPr>
            <w:tcW w:w="28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B3F91" w14:textId="77777777" w:rsidR="00384E2D" w:rsidRDefault="00384E2D" w:rsidP="00AF3D4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tbl>
            <w:tblPr>
              <w:tblStyle w:val="a4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551"/>
              <w:gridCol w:w="4394"/>
              <w:gridCol w:w="3402"/>
            </w:tblGrid>
            <w:tr w:rsidR="00384E2D" w:rsidRPr="00CD0E31" w14:paraId="00ACE5C6" w14:textId="77777777" w:rsidTr="00AF3D47">
              <w:tc>
                <w:tcPr>
                  <w:tcW w:w="551" w:type="dxa"/>
                </w:tcPr>
                <w:p w14:paraId="5D22618F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tt-RU"/>
                    </w:rPr>
                    <w:t>№</w:t>
                  </w:r>
                </w:p>
              </w:tc>
              <w:tc>
                <w:tcPr>
                  <w:tcW w:w="4394" w:type="dxa"/>
                </w:tcPr>
                <w:p w14:paraId="0B059A85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val="tt-RU"/>
                    </w:rPr>
                    <w:t>Идентификатор поступаю</w:t>
                  </w:r>
                  <w:proofErr w:type="spellStart"/>
                  <w:r w:rsidRPr="00CD0E3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щего</w:t>
                  </w:r>
                  <w:proofErr w:type="spellEnd"/>
                  <w:r w:rsidRPr="00CD0E31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(СНИЛС)</w:t>
                  </w:r>
                </w:p>
              </w:tc>
              <w:tc>
                <w:tcPr>
                  <w:tcW w:w="3402" w:type="dxa"/>
                </w:tcPr>
                <w:p w14:paraId="7105A58C" w14:textId="7BD4330C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Баллы</w:t>
                  </w:r>
                </w:p>
              </w:tc>
            </w:tr>
            <w:tr w:rsidR="00384E2D" w:rsidRPr="00CD0E31" w14:paraId="22BA2B26" w14:textId="77777777" w:rsidTr="00AF3D47">
              <w:tc>
                <w:tcPr>
                  <w:tcW w:w="551" w:type="dxa"/>
                </w:tcPr>
                <w:p w14:paraId="03F77E6D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1.</w:t>
                  </w:r>
                </w:p>
              </w:tc>
              <w:tc>
                <w:tcPr>
                  <w:tcW w:w="4394" w:type="dxa"/>
                </w:tcPr>
                <w:p w14:paraId="48B9D67E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113-141-067-87</w:t>
                  </w:r>
                </w:p>
              </w:tc>
              <w:tc>
                <w:tcPr>
                  <w:tcW w:w="3402" w:type="dxa"/>
                </w:tcPr>
                <w:p w14:paraId="1C667C45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15</w:t>
                  </w:r>
                </w:p>
              </w:tc>
            </w:tr>
            <w:tr w:rsidR="00384E2D" w:rsidRPr="00CD0E31" w14:paraId="16F9FDBB" w14:textId="77777777" w:rsidTr="00AF3D47">
              <w:tc>
                <w:tcPr>
                  <w:tcW w:w="551" w:type="dxa"/>
                </w:tcPr>
                <w:p w14:paraId="5B16209A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</w:t>
                  </w:r>
                </w:p>
              </w:tc>
              <w:tc>
                <w:tcPr>
                  <w:tcW w:w="4394" w:type="dxa"/>
                </w:tcPr>
                <w:p w14:paraId="7AED9EF1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150-803-349 34</w:t>
                  </w:r>
                </w:p>
              </w:tc>
              <w:tc>
                <w:tcPr>
                  <w:tcW w:w="3402" w:type="dxa"/>
                </w:tcPr>
                <w:p w14:paraId="08F76C14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15</w:t>
                  </w:r>
                </w:p>
              </w:tc>
            </w:tr>
            <w:tr w:rsidR="00384E2D" w:rsidRPr="00CD0E31" w14:paraId="25D6EB9E" w14:textId="77777777" w:rsidTr="00AF3D47">
              <w:tc>
                <w:tcPr>
                  <w:tcW w:w="551" w:type="dxa"/>
                </w:tcPr>
                <w:p w14:paraId="0F87A6D5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3.</w:t>
                  </w:r>
                </w:p>
              </w:tc>
              <w:tc>
                <w:tcPr>
                  <w:tcW w:w="4394" w:type="dxa"/>
                </w:tcPr>
                <w:p w14:paraId="6218002F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114-307-380 15</w:t>
                  </w:r>
                </w:p>
              </w:tc>
              <w:tc>
                <w:tcPr>
                  <w:tcW w:w="3402" w:type="dxa"/>
                </w:tcPr>
                <w:p w14:paraId="4DCBFDDD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14</w:t>
                  </w:r>
                </w:p>
              </w:tc>
            </w:tr>
            <w:tr w:rsidR="00384E2D" w:rsidRPr="00CD0E31" w14:paraId="4D4BC17B" w14:textId="77777777" w:rsidTr="00AF3D47">
              <w:tc>
                <w:tcPr>
                  <w:tcW w:w="551" w:type="dxa"/>
                </w:tcPr>
                <w:p w14:paraId="4119C831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4.</w:t>
                  </w:r>
                </w:p>
              </w:tc>
              <w:tc>
                <w:tcPr>
                  <w:tcW w:w="4394" w:type="dxa"/>
                </w:tcPr>
                <w:p w14:paraId="1521D7B2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032-365-920 36</w:t>
                  </w:r>
                </w:p>
              </w:tc>
              <w:tc>
                <w:tcPr>
                  <w:tcW w:w="3402" w:type="dxa"/>
                </w:tcPr>
                <w:p w14:paraId="4E5C7D9D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13</w:t>
                  </w:r>
                </w:p>
              </w:tc>
            </w:tr>
            <w:tr w:rsidR="00384E2D" w:rsidRPr="00CD0E31" w14:paraId="7F11E51D" w14:textId="77777777" w:rsidTr="00AF3D47">
              <w:tc>
                <w:tcPr>
                  <w:tcW w:w="551" w:type="dxa"/>
                </w:tcPr>
                <w:p w14:paraId="6E4A7687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5.</w:t>
                  </w:r>
                </w:p>
              </w:tc>
              <w:tc>
                <w:tcPr>
                  <w:tcW w:w="4394" w:type="dxa"/>
                </w:tcPr>
                <w:p w14:paraId="39B219FF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031-437-242 13</w:t>
                  </w:r>
                </w:p>
              </w:tc>
              <w:tc>
                <w:tcPr>
                  <w:tcW w:w="3402" w:type="dxa"/>
                </w:tcPr>
                <w:p w14:paraId="009C1658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13</w:t>
                  </w:r>
                </w:p>
              </w:tc>
            </w:tr>
            <w:tr w:rsidR="00384E2D" w:rsidRPr="00CD0E31" w14:paraId="305070C6" w14:textId="77777777" w:rsidTr="00AF3D47">
              <w:tc>
                <w:tcPr>
                  <w:tcW w:w="551" w:type="dxa"/>
                </w:tcPr>
                <w:p w14:paraId="6C8F7DBF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6.</w:t>
                  </w:r>
                </w:p>
              </w:tc>
              <w:tc>
                <w:tcPr>
                  <w:tcW w:w="4394" w:type="dxa"/>
                </w:tcPr>
                <w:p w14:paraId="57D809A3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056-589-575 20</w:t>
                  </w:r>
                </w:p>
              </w:tc>
              <w:tc>
                <w:tcPr>
                  <w:tcW w:w="3402" w:type="dxa"/>
                </w:tcPr>
                <w:p w14:paraId="15F698CB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13</w:t>
                  </w:r>
                </w:p>
              </w:tc>
            </w:tr>
            <w:tr w:rsidR="00384E2D" w:rsidRPr="00CD0E31" w14:paraId="14E25410" w14:textId="77777777" w:rsidTr="00AF3D47">
              <w:tc>
                <w:tcPr>
                  <w:tcW w:w="551" w:type="dxa"/>
                </w:tcPr>
                <w:p w14:paraId="19032B48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7.</w:t>
                  </w:r>
                </w:p>
              </w:tc>
              <w:tc>
                <w:tcPr>
                  <w:tcW w:w="4394" w:type="dxa"/>
                </w:tcPr>
                <w:p w14:paraId="29A02A58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078-297-158-16</w:t>
                  </w:r>
                </w:p>
              </w:tc>
              <w:tc>
                <w:tcPr>
                  <w:tcW w:w="3402" w:type="dxa"/>
                </w:tcPr>
                <w:p w14:paraId="00854CDC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13</w:t>
                  </w:r>
                </w:p>
              </w:tc>
            </w:tr>
            <w:tr w:rsidR="00384E2D" w:rsidRPr="00CD0E31" w14:paraId="66EFDE9C" w14:textId="77777777" w:rsidTr="00AF3D47">
              <w:tc>
                <w:tcPr>
                  <w:tcW w:w="551" w:type="dxa"/>
                </w:tcPr>
                <w:p w14:paraId="49BFAFDF" w14:textId="77777777" w:rsidR="00384E2D" w:rsidRPr="00CD0E31" w:rsidRDefault="00384E2D" w:rsidP="00AF3D47">
                  <w:pPr>
                    <w:pStyle w:val="a3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val="tt-RU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8.</w:t>
                  </w:r>
                </w:p>
              </w:tc>
              <w:tc>
                <w:tcPr>
                  <w:tcW w:w="4394" w:type="dxa"/>
                </w:tcPr>
                <w:p w14:paraId="59CADCFB" w14:textId="77777777" w:rsidR="00384E2D" w:rsidRPr="00EF64AF" w:rsidRDefault="00384E2D" w:rsidP="00AF3D47">
                  <w:pPr>
                    <w:contextualSpacing/>
                    <w:rPr>
                      <w:sz w:val="28"/>
                      <w:szCs w:val="28"/>
                    </w:rPr>
                  </w:pPr>
                  <w:r w:rsidRPr="00CD0E31">
                    <w:rPr>
                      <w:sz w:val="28"/>
                      <w:szCs w:val="28"/>
                    </w:rPr>
                    <w:t>073-422-306-33</w:t>
                  </w:r>
                </w:p>
              </w:tc>
              <w:tc>
                <w:tcPr>
                  <w:tcW w:w="3402" w:type="dxa"/>
                </w:tcPr>
                <w:p w14:paraId="568C7EF8" w14:textId="77777777" w:rsidR="00384E2D" w:rsidRPr="00CD0E31" w:rsidRDefault="00384E2D" w:rsidP="00AF3D47">
                  <w:pPr>
                    <w:pStyle w:val="a3"/>
                    <w:ind w:left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D0E3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12</w:t>
                  </w:r>
                </w:p>
              </w:tc>
            </w:tr>
          </w:tbl>
          <w:p w14:paraId="1B3C03CE" w14:textId="77777777" w:rsidR="00384E2D" w:rsidRPr="001F0A65" w:rsidRDefault="00384E2D" w:rsidP="00AF3D47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14:paraId="4B1240FC" w14:textId="77777777" w:rsidR="00384E2D" w:rsidRPr="001F0A65" w:rsidRDefault="00384E2D" w:rsidP="00384E2D">
      <w:pPr>
        <w:tabs>
          <w:tab w:val="left" w:pos="1072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EDC4DD" w14:textId="77777777" w:rsidR="00A622B8" w:rsidRDefault="00A622B8"/>
    <w:sectPr w:rsidR="00A622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2B8"/>
    <w:rsid w:val="001D70FA"/>
    <w:rsid w:val="00384E2D"/>
    <w:rsid w:val="00744789"/>
    <w:rsid w:val="00A622B8"/>
    <w:rsid w:val="00EC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F8CBE"/>
  <w15:chartTrackingRefBased/>
  <w15:docId w15:val="{0E23B329-B2BC-4368-A515-CAC8AB46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4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E2D"/>
    <w:pPr>
      <w:spacing w:after="200" w:line="276" w:lineRule="auto"/>
      <w:ind w:left="720"/>
      <w:contextualSpacing/>
    </w:pPr>
    <w:rPr>
      <w:rFonts w:ascii="Calibri" w:eastAsia="Times New Roman" w:hAnsi="Calibri" w:cs="Calibri"/>
      <w:lang w:eastAsia="ru-RU"/>
    </w:rPr>
  </w:style>
  <w:style w:type="table" w:styleId="a4">
    <w:name w:val="Table Grid"/>
    <w:basedOn w:val="a1"/>
    <w:uiPriority w:val="39"/>
    <w:rsid w:val="00384E2D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Раиля Науметова</dc:creator>
  <cp:keywords/>
  <dc:description/>
  <cp:lastModifiedBy>Раиля Науметова</cp:lastModifiedBy>
  <cp:revision>2</cp:revision>
  <dcterms:created xsi:type="dcterms:W3CDTF">2023-09-29T08:14:00Z</dcterms:created>
  <dcterms:modified xsi:type="dcterms:W3CDTF">2023-09-29T08:14:00Z</dcterms:modified>
</cp:coreProperties>
</file>